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8EA" w:rsidRDefault="006E59DE" w:rsidP="007D4D03">
      <w:pPr>
        <w:pStyle w:val="ae"/>
        <w:ind w:firstLine="0"/>
        <w:jc w:val="center"/>
        <w:rPr>
          <w:b/>
          <w:sz w:val="36"/>
        </w:rPr>
      </w:pPr>
      <w:r>
        <w:rPr>
          <w:b/>
          <w:noProof/>
          <w:sz w:val="36"/>
        </w:rPr>
        <w:drawing>
          <wp:anchor distT="0" distB="0" distL="114300" distR="114300" simplePos="0" relativeHeight="251659264" behindDoc="0" locked="0" layoutInCell="1" allowOverlap="1" wp14:anchorId="076142DD" wp14:editId="394EBE33">
            <wp:simplePos x="0" y="0"/>
            <wp:positionH relativeFrom="column">
              <wp:posOffset>2729865</wp:posOffset>
            </wp:positionH>
            <wp:positionV relativeFrom="paragraph">
              <wp:posOffset>-159385</wp:posOffset>
            </wp:positionV>
            <wp:extent cx="752475" cy="714375"/>
            <wp:effectExtent l="0" t="0" r="9525" b="9525"/>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38EA">
        <w:rPr>
          <w:b/>
          <w:sz w:val="36"/>
        </w:rPr>
        <w:t>АДМИНИСТРАЦИЯ</w:t>
      </w:r>
      <w:r w:rsidR="009538EA"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sidR="009A007C">
        <w:rPr>
          <w:sz w:val="28"/>
          <w:szCs w:val="28"/>
        </w:rPr>
        <w:t xml:space="preserve"> </w:t>
      </w:r>
      <w:r w:rsidR="00132D7F">
        <w:rPr>
          <w:sz w:val="28"/>
          <w:szCs w:val="28"/>
        </w:rPr>
        <w:t xml:space="preserve"> 22.01.2020</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1F1328">
        <w:rPr>
          <w:sz w:val="28"/>
          <w:szCs w:val="28"/>
        </w:rPr>
        <w:t xml:space="preserve"> </w:t>
      </w:r>
      <w:r>
        <w:rPr>
          <w:sz w:val="28"/>
          <w:szCs w:val="28"/>
        </w:rPr>
        <w:t xml:space="preserve">  </w:t>
      </w:r>
      <w:r w:rsidR="001F1328">
        <w:rPr>
          <w:sz w:val="28"/>
          <w:szCs w:val="28"/>
        </w:rPr>
        <w:t xml:space="preserve">    </w:t>
      </w:r>
      <w:r w:rsidR="00132D7F">
        <w:rPr>
          <w:sz w:val="28"/>
          <w:szCs w:val="28"/>
        </w:rPr>
        <w:t xml:space="preserve">  </w:t>
      </w:r>
      <w:r w:rsidR="001F1328">
        <w:rPr>
          <w:sz w:val="28"/>
          <w:szCs w:val="28"/>
        </w:rPr>
        <w:t xml:space="preserve">                </w:t>
      </w:r>
      <w:r w:rsidRPr="009711E9">
        <w:rPr>
          <w:sz w:val="28"/>
          <w:szCs w:val="28"/>
        </w:rPr>
        <w:t>№</w:t>
      </w:r>
      <w:r w:rsidR="00132D7F">
        <w:rPr>
          <w:sz w:val="28"/>
          <w:szCs w:val="28"/>
        </w:rPr>
        <w:t xml:space="preserve"> 40-р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CA5933" w:rsidRPr="00B33436" w:rsidRDefault="00AB47C6" w:rsidP="00AB47C6">
      <w:pPr>
        <w:pStyle w:val="21"/>
        <w:tabs>
          <w:tab w:val="left" w:pos="720"/>
          <w:tab w:val="left" w:pos="4962"/>
        </w:tabs>
        <w:ind w:right="5102"/>
        <w:rPr>
          <w:szCs w:val="28"/>
        </w:rPr>
      </w:pPr>
      <w:bookmarkStart w:id="0" w:name="_GoBack"/>
      <w:r w:rsidRPr="00AB47C6">
        <w:rPr>
          <w:szCs w:val="28"/>
        </w:rPr>
        <w:t xml:space="preserve">Об утверждении публичной декларации о результатах реализации мероприятий </w:t>
      </w:r>
      <w:r>
        <w:rPr>
          <w:szCs w:val="28"/>
        </w:rPr>
        <w:t>муниципальной</w:t>
      </w:r>
      <w:r w:rsidRPr="00AB47C6">
        <w:rPr>
          <w:szCs w:val="28"/>
        </w:rPr>
        <w:t xml:space="preserve"> </w:t>
      </w:r>
      <w:r w:rsidR="00564566">
        <w:rPr>
          <w:szCs w:val="28"/>
        </w:rPr>
        <w:t>программы</w:t>
      </w:r>
      <w:r w:rsidRPr="00AB47C6">
        <w:rPr>
          <w:szCs w:val="28"/>
        </w:rPr>
        <w:t xml:space="preserve">  «</w:t>
      </w:r>
      <w:r w:rsidR="007B7EF3">
        <w:rPr>
          <w:color w:val="000000" w:themeColor="text1"/>
          <w:szCs w:val="28"/>
        </w:rPr>
        <w:t>Жилищно-коммунальный комплекс</w:t>
      </w:r>
      <w:r w:rsidR="009A007C">
        <w:rPr>
          <w:color w:val="000000" w:themeColor="text1"/>
          <w:szCs w:val="28"/>
        </w:rPr>
        <w:t xml:space="preserve"> городского поселения Березово</w:t>
      </w:r>
      <w:r w:rsidRPr="00B33436">
        <w:rPr>
          <w:szCs w:val="28"/>
        </w:rPr>
        <w:t>»</w:t>
      </w:r>
      <w:r w:rsidR="003127DF" w:rsidRPr="00B33436">
        <w:rPr>
          <w:bCs/>
          <w:szCs w:val="28"/>
        </w:rPr>
        <w:t xml:space="preserve">   </w:t>
      </w:r>
    </w:p>
    <w:bookmarkEnd w:id="0"/>
    <w:p w:rsidR="00C43C9A" w:rsidRDefault="00C43C9A" w:rsidP="00CA5933">
      <w:pPr>
        <w:pStyle w:val="21"/>
        <w:tabs>
          <w:tab w:val="left" w:pos="720"/>
        </w:tabs>
      </w:pPr>
    </w:p>
    <w:p w:rsidR="00E72B1F" w:rsidRPr="00DB1599" w:rsidRDefault="00CA5933" w:rsidP="00CA5933">
      <w:pPr>
        <w:pStyle w:val="21"/>
        <w:tabs>
          <w:tab w:val="left" w:pos="720"/>
        </w:tabs>
        <w:rPr>
          <w:szCs w:val="28"/>
        </w:rPr>
      </w:pPr>
      <w:r w:rsidRPr="00147956">
        <w:tab/>
      </w:r>
      <w:proofErr w:type="gramStart"/>
      <w:r w:rsidR="009A007C" w:rsidRPr="00564566">
        <w:rPr>
          <w:color w:val="000000"/>
          <w:szCs w:val="28"/>
        </w:rPr>
        <w:t xml:space="preserve">Руководствуясь </w:t>
      </w:r>
      <w:r w:rsidR="009A007C" w:rsidRPr="00DC1260">
        <w:rPr>
          <w:szCs w:val="28"/>
        </w:rPr>
        <w:t>постановлением  администрации Березовского района от 31</w:t>
      </w:r>
      <w:r w:rsidR="009A007C">
        <w:rPr>
          <w:szCs w:val="28"/>
        </w:rPr>
        <w:t>.10.2019 № 1255</w:t>
      </w:r>
      <w:r w:rsidR="009A007C" w:rsidRPr="00DC1260">
        <w:rPr>
          <w:szCs w:val="28"/>
        </w:rPr>
        <w:t xml:space="preserve">  «О модельной  муниципа</w:t>
      </w:r>
      <w:r w:rsidR="009A007C">
        <w:rPr>
          <w:szCs w:val="28"/>
        </w:rPr>
        <w:t>льной  программе  городского по</w:t>
      </w:r>
      <w:r w:rsidR="009A007C" w:rsidRPr="00DC1260">
        <w:rPr>
          <w:szCs w:val="28"/>
        </w:rPr>
        <w:t>селения Березово, порядке принятия решения о разработке  муниципальных программ городского поселения Березово, их формирования, утверждения и реализации,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w:t>
      </w:r>
      <w:r w:rsidR="009A007C">
        <w:rPr>
          <w:szCs w:val="28"/>
        </w:rPr>
        <w:t>;</w:t>
      </w:r>
      <w:r w:rsidR="00C43C9A" w:rsidRPr="00C43C9A">
        <w:rPr>
          <w:szCs w:val="28"/>
        </w:rPr>
        <w:t xml:space="preserve"> </w:t>
      </w:r>
      <w:proofErr w:type="gramEnd"/>
    </w:p>
    <w:p w:rsidR="00F66F8B" w:rsidRDefault="00564566" w:rsidP="00A90092">
      <w:pPr>
        <w:pStyle w:val="21"/>
        <w:numPr>
          <w:ilvl w:val="0"/>
          <w:numId w:val="1"/>
        </w:numPr>
        <w:tabs>
          <w:tab w:val="left" w:pos="0"/>
          <w:tab w:val="left" w:pos="993"/>
        </w:tabs>
        <w:ind w:left="0" w:firstLine="709"/>
      </w:pPr>
      <w:r w:rsidRPr="00564566">
        <w:t>Утвердить публичную декларацию о результатах реализации мер</w:t>
      </w:r>
      <w:r>
        <w:t>оприятий муниципальной программы</w:t>
      </w:r>
      <w:r w:rsidR="00F041DE">
        <w:t xml:space="preserve"> </w:t>
      </w:r>
      <w:r w:rsidR="007B7EF3" w:rsidRPr="00AB47C6">
        <w:rPr>
          <w:szCs w:val="28"/>
        </w:rPr>
        <w:t>«</w:t>
      </w:r>
      <w:r w:rsidR="009A007C">
        <w:rPr>
          <w:color w:val="000000" w:themeColor="text1"/>
          <w:szCs w:val="28"/>
        </w:rPr>
        <w:t>Жилищно-коммунальный комплекс городского поселения Березово</w:t>
      </w:r>
      <w:r w:rsidR="00090722">
        <w:t>»</w:t>
      </w:r>
      <w:r w:rsidR="00F041DE">
        <w:t xml:space="preserve"> </w:t>
      </w:r>
      <w:r w:rsidR="005A6D47">
        <w:t>(далее – публичная декларация</w:t>
      </w:r>
      <w:r w:rsidR="00D50234">
        <w:t>, муниципальная программа</w:t>
      </w:r>
      <w:r w:rsidR="005A6D47">
        <w:t xml:space="preserve">) </w:t>
      </w:r>
      <w:r w:rsidR="00F041DE">
        <w:t>согласно</w:t>
      </w:r>
      <w:r w:rsidR="00090722">
        <w:t xml:space="preserve"> </w:t>
      </w:r>
      <w:r w:rsidR="00F041DE">
        <w:t>прило</w:t>
      </w:r>
      <w:r w:rsidR="00C424BF">
        <w:t>жению к настоящему распоряжению</w:t>
      </w:r>
      <w:r w:rsidR="00F041DE">
        <w:t>.</w:t>
      </w:r>
    </w:p>
    <w:p w:rsidR="006E4E44" w:rsidRDefault="00B364DA" w:rsidP="00A90092">
      <w:pPr>
        <w:pStyle w:val="21"/>
        <w:numPr>
          <w:ilvl w:val="0"/>
          <w:numId w:val="1"/>
        </w:numPr>
        <w:tabs>
          <w:tab w:val="left" w:pos="0"/>
          <w:tab w:val="left" w:pos="993"/>
        </w:tabs>
        <w:ind w:left="0" w:firstLine="709"/>
      </w:pPr>
      <w:r w:rsidRPr="00B364DA">
        <w:t xml:space="preserve">Назначить </w:t>
      </w:r>
      <w:r w:rsidR="005D1D5E">
        <w:t xml:space="preserve">начальника управления по жилищно-коммунальному хозяйству администрации Березовского района </w:t>
      </w:r>
      <w:proofErr w:type="spellStart"/>
      <w:r w:rsidR="005D1D5E">
        <w:t>Бачина</w:t>
      </w:r>
      <w:proofErr w:type="spellEnd"/>
      <w:r w:rsidR="005D1D5E">
        <w:t xml:space="preserve"> Олега Анатольевича</w:t>
      </w:r>
      <w:r w:rsidRPr="0077139F">
        <w:rPr>
          <w:color w:val="FF0000"/>
        </w:rPr>
        <w:t xml:space="preserve"> </w:t>
      </w:r>
      <w:r w:rsidRPr="005D1D5E">
        <w:t xml:space="preserve">и </w:t>
      </w:r>
      <w:r w:rsidR="005D1D5E" w:rsidRPr="005D1D5E">
        <w:t>ведущего специалиста планово-экономического отдела управления по жилищно-коммунальному хозяйству</w:t>
      </w:r>
      <w:r w:rsidR="00463869" w:rsidRPr="005D1D5E">
        <w:t xml:space="preserve"> администрации Березовского рай</w:t>
      </w:r>
      <w:r w:rsidR="005D1D5E" w:rsidRPr="005D1D5E">
        <w:t>она Тумашенко Анжелику Владимировну</w:t>
      </w:r>
      <w:r w:rsidR="00463869" w:rsidRPr="005D1D5E">
        <w:t xml:space="preserve"> </w:t>
      </w:r>
      <w:proofErr w:type="gramStart"/>
      <w:r w:rsidRPr="00B364DA">
        <w:t>ответственными</w:t>
      </w:r>
      <w:proofErr w:type="gramEnd"/>
      <w:r w:rsidRPr="00B364DA">
        <w:t xml:space="preserve"> за</w:t>
      </w:r>
      <w:r>
        <w:t>:</w:t>
      </w:r>
    </w:p>
    <w:p w:rsidR="006E4E44" w:rsidRDefault="00B364DA" w:rsidP="006E4E44">
      <w:pPr>
        <w:pStyle w:val="21"/>
        <w:tabs>
          <w:tab w:val="left" w:pos="0"/>
        </w:tabs>
        <w:ind w:firstLine="851"/>
      </w:pPr>
      <w:r>
        <w:t xml:space="preserve">- корректировку публичной декларации и приведение ее в соответствие с изменениями </w:t>
      </w:r>
      <w:r w:rsidR="00463869">
        <w:t>муниципальной</w:t>
      </w:r>
      <w:r>
        <w:t xml:space="preserve"> программы, связанными с уточнением наименований и (или) объемов финансирования мероприятий (подпрограмм) </w:t>
      </w:r>
      <w:r w:rsidR="00463869">
        <w:t>муниципальной</w:t>
      </w:r>
      <w:r>
        <w:t xml:space="preserve"> программы, реализация которых напрямую приводит к достижению соответствующего результата;</w:t>
      </w:r>
    </w:p>
    <w:p w:rsidR="00B364DA" w:rsidRDefault="00B364DA" w:rsidP="006E4E44">
      <w:pPr>
        <w:pStyle w:val="21"/>
        <w:tabs>
          <w:tab w:val="left" w:pos="0"/>
        </w:tabs>
        <w:ind w:firstLine="851"/>
      </w:pPr>
      <w:r>
        <w:t xml:space="preserve">- размещение публичной декларации на </w:t>
      </w:r>
      <w:proofErr w:type="gramStart"/>
      <w:r w:rsidR="00A90092">
        <w:t>официальном</w:t>
      </w:r>
      <w:proofErr w:type="gramEnd"/>
      <w:r w:rsidR="00A90092">
        <w:t xml:space="preserve"> </w:t>
      </w:r>
      <w:r w:rsidR="00463869" w:rsidRPr="00463869">
        <w:t>веб-сайте органов местного самоуправления Березовского района</w:t>
      </w:r>
      <w:r w:rsidR="003126FF">
        <w:t xml:space="preserve"> </w:t>
      </w:r>
      <w:r w:rsidR="003126FF">
        <w:rPr>
          <w:bCs/>
          <w:iCs/>
          <w:szCs w:val="28"/>
        </w:rPr>
        <w:t>и городского поселения Березово.</w:t>
      </w:r>
    </w:p>
    <w:p w:rsidR="00A31CE8" w:rsidRPr="00A31CE8" w:rsidRDefault="008D0A35" w:rsidP="00A90092">
      <w:pPr>
        <w:tabs>
          <w:tab w:val="left" w:pos="851"/>
          <w:tab w:val="left" w:pos="1418"/>
        </w:tabs>
        <w:ind w:firstLine="709"/>
        <w:jc w:val="both"/>
        <w:rPr>
          <w:sz w:val="28"/>
          <w:szCs w:val="28"/>
        </w:rPr>
      </w:pPr>
      <w:r>
        <w:rPr>
          <w:sz w:val="28"/>
          <w:szCs w:val="28"/>
        </w:rPr>
        <w:t>3</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9E2D0C">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3126FF">
        <w:rPr>
          <w:sz w:val="28"/>
          <w:szCs w:val="28"/>
        </w:rPr>
        <w:t xml:space="preserve"> </w:t>
      </w:r>
      <w:r w:rsidR="003126FF">
        <w:rPr>
          <w:bCs/>
          <w:iCs/>
          <w:sz w:val="28"/>
          <w:szCs w:val="28"/>
        </w:rPr>
        <w:t>и городского поселения Березово.</w:t>
      </w:r>
    </w:p>
    <w:p w:rsidR="00A31CE8" w:rsidRDefault="00463869" w:rsidP="00A90092">
      <w:pPr>
        <w:tabs>
          <w:tab w:val="left" w:pos="1418"/>
        </w:tabs>
        <w:ind w:firstLine="709"/>
        <w:jc w:val="both"/>
        <w:rPr>
          <w:sz w:val="28"/>
          <w:szCs w:val="28"/>
        </w:rPr>
      </w:pPr>
      <w:r>
        <w:rPr>
          <w:sz w:val="28"/>
          <w:szCs w:val="28"/>
        </w:rPr>
        <w:t>4</w:t>
      </w:r>
      <w:r w:rsidR="00A31CE8" w:rsidRPr="00A31CE8">
        <w:rPr>
          <w:sz w:val="28"/>
          <w:szCs w:val="28"/>
        </w:rPr>
        <w:t xml:space="preserve">. Настоящее </w:t>
      </w:r>
      <w:r w:rsidR="002A0093">
        <w:rPr>
          <w:sz w:val="28"/>
          <w:szCs w:val="28"/>
        </w:rPr>
        <w:t>распоряжение</w:t>
      </w:r>
      <w:r w:rsidR="00A31CE8" w:rsidRPr="00A31CE8">
        <w:rPr>
          <w:sz w:val="28"/>
          <w:szCs w:val="28"/>
        </w:rPr>
        <w:t xml:space="preserve"> вступает в силу </w:t>
      </w:r>
      <w:r w:rsidR="009E2D0C">
        <w:rPr>
          <w:sz w:val="28"/>
          <w:szCs w:val="28"/>
        </w:rPr>
        <w:t>после</w:t>
      </w:r>
      <w:r w:rsidR="002A472A" w:rsidRPr="002A472A">
        <w:rPr>
          <w:sz w:val="28"/>
          <w:szCs w:val="28"/>
        </w:rPr>
        <w:t xml:space="preserve"> его подписания.</w:t>
      </w:r>
    </w:p>
    <w:p w:rsidR="00687001" w:rsidRDefault="00687001" w:rsidP="00A90092">
      <w:pPr>
        <w:tabs>
          <w:tab w:val="left" w:pos="1134"/>
        </w:tabs>
        <w:ind w:firstLine="709"/>
        <w:jc w:val="both"/>
        <w:rPr>
          <w:sz w:val="28"/>
          <w:szCs w:val="28"/>
        </w:rPr>
      </w:pPr>
    </w:p>
    <w:p w:rsidR="00687001" w:rsidRDefault="00687001" w:rsidP="00A90092">
      <w:pPr>
        <w:tabs>
          <w:tab w:val="left" w:pos="1134"/>
        </w:tabs>
        <w:ind w:firstLine="709"/>
        <w:jc w:val="both"/>
        <w:rPr>
          <w:sz w:val="28"/>
          <w:szCs w:val="28"/>
        </w:rPr>
      </w:pPr>
    </w:p>
    <w:p w:rsidR="00B46592" w:rsidRPr="00B46592" w:rsidRDefault="005D1D5E" w:rsidP="00A90092">
      <w:pPr>
        <w:tabs>
          <w:tab w:val="left" w:pos="1134"/>
        </w:tabs>
        <w:ind w:firstLine="709"/>
        <w:jc w:val="both"/>
        <w:rPr>
          <w:sz w:val="28"/>
          <w:szCs w:val="28"/>
        </w:rPr>
      </w:pPr>
      <w:r>
        <w:rPr>
          <w:sz w:val="28"/>
          <w:szCs w:val="28"/>
        </w:rPr>
        <w:t>5.</w:t>
      </w:r>
      <w:r w:rsidR="007D4D03">
        <w:rPr>
          <w:sz w:val="28"/>
          <w:szCs w:val="28"/>
        </w:rPr>
        <w:t xml:space="preserve"> </w:t>
      </w:r>
      <w:proofErr w:type="gramStart"/>
      <w:r w:rsidR="00B46592" w:rsidRPr="00B46592">
        <w:rPr>
          <w:sz w:val="28"/>
          <w:szCs w:val="28"/>
        </w:rPr>
        <w:t>Контроль за</w:t>
      </w:r>
      <w:proofErr w:type="gramEnd"/>
      <w:r w:rsidR="00B46592" w:rsidRPr="00B46592">
        <w:rPr>
          <w:sz w:val="28"/>
          <w:szCs w:val="28"/>
        </w:rPr>
        <w:t xml:space="preserve"> исполнением настоящего </w:t>
      </w:r>
      <w:r w:rsidR="009E2D0C">
        <w:rPr>
          <w:sz w:val="28"/>
          <w:szCs w:val="28"/>
        </w:rPr>
        <w:t>распоряжения</w:t>
      </w:r>
      <w:r w:rsidR="00B46592" w:rsidRPr="00B46592">
        <w:rPr>
          <w:sz w:val="28"/>
          <w:szCs w:val="28"/>
        </w:rPr>
        <w:t xml:space="preserve"> возложить</w:t>
      </w:r>
      <w:r>
        <w:rPr>
          <w:sz w:val="28"/>
          <w:szCs w:val="28"/>
        </w:rPr>
        <w:t xml:space="preserve"> на заместителя главы Березовского района, председателя комитета С.Н. Титова.</w:t>
      </w:r>
    </w:p>
    <w:p w:rsidR="005912DB" w:rsidRDefault="005912DB" w:rsidP="00B46592">
      <w:pPr>
        <w:tabs>
          <w:tab w:val="left" w:pos="1418"/>
        </w:tabs>
        <w:ind w:firstLine="851"/>
        <w:jc w:val="both"/>
        <w:rPr>
          <w:sz w:val="28"/>
          <w:szCs w:val="28"/>
        </w:rPr>
      </w:pPr>
    </w:p>
    <w:p w:rsidR="007D4D03" w:rsidRDefault="007D4D03" w:rsidP="00B46592">
      <w:pPr>
        <w:tabs>
          <w:tab w:val="left" w:pos="1418"/>
        </w:tabs>
        <w:ind w:firstLine="851"/>
        <w:jc w:val="both"/>
        <w:rPr>
          <w:sz w:val="28"/>
          <w:szCs w:val="28"/>
        </w:rPr>
      </w:pPr>
    </w:p>
    <w:p w:rsidR="007B6A21" w:rsidRDefault="00D702BF" w:rsidP="00A31CE8">
      <w:pPr>
        <w:widowControl w:val="0"/>
        <w:autoSpaceDE w:val="0"/>
        <w:autoSpaceDN w:val="0"/>
        <w:jc w:val="both"/>
        <w:rPr>
          <w:b/>
          <w:sz w:val="28"/>
          <w:szCs w:val="28"/>
        </w:rPr>
        <w:sectPr w:rsidR="007B6A21" w:rsidSect="007D4D03">
          <w:pgSz w:w="11906" w:h="16838"/>
          <w:pgMar w:top="1134" w:right="567" w:bottom="1134" w:left="1418" w:header="425" w:footer="709" w:gutter="0"/>
          <w:cols w:space="708"/>
          <w:titlePg/>
          <w:docGrid w:linePitch="360"/>
        </w:sectPr>
      </w:pPr>
      <w:r>
        <w:rPr>
          <w:rFonts w:eastAsia="Calibri"/>
          <w:sz w:val="28"/>
          <w:szCs w:val="28"/>
          <w:lang w:eastAsia="en-US"/>
        </w:rPr>
        <w:t>Г</w:t>
      </w:r>
      <w:r w:rsidR="00A31CE8" w:rsidRPr="00A31CE8">
        <w:rPr>
          <w:rFonts w:eastAsia="Calibri"/>
          <w:sz w:val="28"/>
          <w:szCs w:val="28"/>
          <w:lang w:eastAsia="en-US"/>
        </w:rPr>
        <w:t>лав</w:t>
      </w:r>
      <w:r>
        <w:rPr>
          <w:rFonts w:eastAsia="Calibri"/>
          <w:sz w:val="28"/>
          <w:szCs w:val="28"/>
          <w:lang w:eastAsia="en-US"/>
        </w:rPr>
        <w:t>а</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1F1328">
        <w:rPr>
          <w:rFonts w:eastAsia="Calibri"/>
          <w:sz w:val="28"/>
          <w:szCs w:val="28"/>
          <w:lang w:eastAsia="en-US"/>
        </w:rPr>
        <w:t xml:space="preserve">   </w:t>
      </w:r>
      <w:r w:rsidR="00A31CE8" w:rsidRPr="00A31CE8">
        <w:rPr>
          <w:rFonts w:eastAsia="Calibri"/>
          <w:sz w:val="28"/>
          <w:szCs w:val="28"/>
          <w:lang w:eastAsia="en-US"/>
        </w:rPr>
        <w:t xml:space="preserve">    </w:t>
      </w:r>
      <w:r w:rsidR="00132D7F">
        <w:rPr>
          <w:rFonts w:eastAsia="Calibri"/>
          <w:sz w:val="28"/>
          <w:szCs w:val="28"/>
          <w:lang w:eastAsia="en-US"/>
        </w:rPr>
        <w:t xml:space="preserve">  </w:t>
      </w:r>
      <w:r w:rsidR="00A31CE8" w:rsidRPr="00A31CE8">
        <w:rPr>
          <w:rFonts w:eastAsia="Calibri"/>
          <w:sz w:val="28"/>
          <w:szCs w:val="28"/>
          <w:lang w:eastAsia="en-US"/>
        </w:rPr>
        <w:t xml:space="preserve">    </w:t>
      </w:r>
      <w:proofErr w:type="spellStart"/>
      <w:r>
        <w:rPr>
          <w:rFonts w:eastAsia="Calibri"/>
          <w:sz w:val="28"/>
          <w:szCs w:val="28"/>
          <w:lang w:eastAsia="en-US"/>
        </w:rPr>
        <w:t>В.И.Фомин</w:t>
      </w:r>
      <w:proofErr w:type="spellEnd"/>
    </w:p>
    <w:p w:rsidR="00BF1F00" w:rsidRPr="00F1484D" w:rsidRDefault="00BF1F00" w:rsidP="001F1328">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1F1328">
        <w:rPr>
          <w:rFonts w:eastAsia="Calibri"/>
          <w:sz w:val="28"/>
          <w:szCs w:val="28"/>
          <w:lang w:eastAsia="en-US"/>
        </w:rPr>
        <w:t xml:space="preserve"> </w:t>
      </w:r>
      <w:r>
        <w:rPr>
          <w:rFonts w:eastAsia="Calibri"/>
          <w:sz w:val="28"/>
          <w:szCs w:val="28"/>
          <w:lang w:eastAsia="en-US"/>
        </w:rPr>
        <w:t xml:space="preserve">Березовского района </w:t>
      </w:r>
    </w:p>
    <w:p w:rsidR="00BF1F00" w:rsidRPr="00F1484D"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132D7F">
        <w:rPr>
          <w:rFonts w:eastAsia="Calibri"/>
          <w:sz w:val="28"/>
          <w:szCs w:val="28"/>
          <w:lang w:eastAsia="en-US"/>
        </w:rPr>
        <w:t>22.01.2020 № 40-р</w:t>
      </w:r>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w:t>
      </w:r>
      <w:r w:rsidR="004178F6">
        <w:rPr>
          <w:rFonts w:eastAsia="Calibri"/>
          <w:sz w:val="28"/>
          <w:szCs w:val="28"/>
          <w:lang w:eastAsia="en-US"/>
        </w:rPr>
        <w:t>Жилищно-коммунальный комплекс</w:t>
      </w:r>
      <w:r w:rsidR="002C38AC">
        <w:rPr>
          <w:rFonts w:eastAsia="Calibri"/>
          <w:sz w:val="28"/>
          <w:szCs w:val="28"/>
          <w:lang w:eastAsia="en-US"/>
        </w:rPr>
        <w:t xml:space="preserve"> городского поселения Березово</w:t>
      </w:r>
      <w:r>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536"/>
        <w:gridCol w:w="2268"/>
      </w:tblGrid>
      <w:tr w:rsidR="005D1D5E" w:rsidRPr="00F1484D" w:rsidTr="004138E6">
        <w:trPr>
          <w:trHeight w:val="1947"/>
        </w:trPr>
        <w:tc>
          <w:tcPr>
            <w:tcW w:w="568" w:type="dxa"/>
            <w:hideMark/>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D702BF">
            <w:pPr>
              <w:widowControl w:val="0"/>
              <w:autoSpaceDE w:val="0"/>
              <w:autoSpaceDN w:val="0"/>
              <w:jc w:val="center"/>
              <w:rPr>
                <w:rFonts w:eastAsia="Calibri"/>
                <w:sz w:val="28"/>
                <w:szCs w:val="28"/>
                <w:lang w:eastAsia="en-US"/>
              </w:rPr>
            </w:pPr>
          </w:p>
        </w:tc>
        <w:tc>
          <w:tcPr>
            <w:tcW w:w="4536" w:type="dxa"/>
          </w:tcPr>
          <w:p w:rsidR="005D1D5E" w:rsidRPr="00F1484D" w:rsidRDefault="005D1D5E" w:rsidP="00D702BF">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D702BF">
            <w:pPr>
              <w:widowControl w:val="0"/>
              <w:autoSpaceDE w:val="0"/>
              <w:autoSpaceDN w:val="0"/>
              <w:jc w:val="center"/>
              <w:rPr>
                <w:rFonts w:eastAsia="Calibri"/>
                <w:sz w:val="28"/>
                <w:szCs w:val="28"/>
                <w:lang w:eastAsia="en-US"/>
              </w:rPr>
            </w:pPr>
          </w:p>
        </w:tc>
        <w:tc>
          <w:tcPr>
            <w:tcW w:w="2268" w:type="dxa"/>
            <w:hideMark/>
          </w:tcPr>
          <w:p w:rsidR="005D1D5E"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D702BF">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4138E6">
        <w:tc>
          <w:tcPr>
            <w:tcW w:w="568" w:type="dxa"/>
            <w:hideMark/>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536" w:type="dxa"/>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D702BF">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9A007C" w:rsidRPr="00F1484D" w:rsidTr="00D702BF">
        <w:tc>
          <w:tcPr>
            <w:tcW w:w="568" w:type="dxa"/>
            <w:hideMark/>
          </w:tcPr>
          <w:p w:rsidR="009A007C" w:rsidRPr="007718D0" w:rsidRDefault="009A007C" w:rsidP="009A007C">
            <w:pPr>
              <w:widowControl w:val="0"/>
              <w:autoSpaceDE w:val="0"/>
              <w:autoSpaceDN w:val="0"/>
              <w:jc w:val="center"/>
              <w:rPr>
                <w:rFonts w:eastAsia="Calibri"/>
                <w:lang w:eastAsia="en-US"/>
              </w:rPr>
            </w:pPr>
            <w:r w:rsidRPr="007718D0">
              <w:rPr>
                <w:rFonts w:eastAsia="Calibri"/>
                <w:lang w:eastAsia="en-US"/>
              </w:rPr>
              <w:t>1.</w:t>
            </w:r>
          </w:p>
        </w:tc>
        <w:tc>
          <w:tcPr>
            <w:tcW w:w="4252" w:type="dxa"/>
            <w:vAlign w:val="center"/>
          </w:tcPr>
          <w:p w:rsidR="009A007C" w:rsidRPr="00B22104" w:rsidRDefault="009A007C" w:rsidP="009A007C">
            <w:r>
              <w:t>Количество аварийного жилья в городском поселении Березово, домов.</w:t>
            </w:r>
          </w:p>
        </w:tc>
        <w:tc>
          <w:tcPr>
            <w:tcW w:w="1843"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0</w:t>
            </w:r>
          </w:p>
        </w:tc>
        <w:tc>
          <w:tcPr>
            <w:tcW w:w="1701"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2025</w:t>
            </w:r>
          </w:p>
        </w:tc>
        <w:tc>
          <w:tcPr>
            <w:tcW w:w="4536" w:type="dxa"/>
          </w:tcPr>
          <w:p w:rsidR="009A007C" w:rsidRPr="007718D0" w:rsidRDefault="009A007C" w:rsidP="009A007C">
            <w:pPr>
              <w:widowControl w:val="0"/>
              <w:autoSpaceDE w:val="0"/>
              <w:autoSpaceDN w:val="0"/>
              <w:jc w:val="both"/>
              <w:rPr>
                <w:rFonts w:eastAsia="Calibri"/>
                <w:lang w:eastAsia="en-US"/>
              </w:rPr>
            </w:pPr>
            <w:r>
              <w:rPr>
                <w:rFonts w:eastAsia="Calibri"/>
                <w:lang w:eastAsia="en-US"/>
              </w:rPr>
              <w:t>Мероприятие 3.1</w:t>
            </w:r>
            <w:r w:rsidRPr="007718D0">
              <w:rPr>
                <w:rFonts w:eastAsia="Calibri"/>
                <w:lang w:eastAsia="en-US"/>
              </w:rPr>
              <w:t xml:space="preserve"> </w:t>
            </w:r>
            <w:r>
              <w:rPr>
                <w:rFonts w:eastAsia="Calibri"/>
                <w:lang w:eastAsia="en-US"/>
              </w:rPr>
              <w:t>«Содержание муниципального жилищного фонда» Подпрограмма 1</w:t>
            </w:r>
            <w:r w:rsidRPr="007718D0">
              <w:rPr>
                <w:rFonts w:eastAsia="Calibri"/>
                <w:lang w:eastAsia="en-US"/>
              </w:rPr>
              <w:t xml:space="preserve"> «</w:t>
            </w:r>
            <w:r>
              <w:rPr>
                <w:rFonts w:eastAsia="Calibri"/>
                <w:lang w:eastAsia="en-US"/>
              </w:rPr>
              <w:t xml:space="preserve">Создание условий для качественного содержания муниципального жилищного фонда </w:t>
            </w:r>
            <w:r w:rsidRPr="007718D0">
              <w:rPr>
                <w:rFonts w:eastAsia="Calibri"/>
                <w:lang w:eastAsia="en-US"/>
              </w:rPr>
              <w:t>»</w:t>
            </w:r>
          </w:p>
        </w:tc>
        <w:tc>
          <w:tcPr>
            <w:tcW w:w="2268" w:type="dxa"/>
          </w:tcPr>
          <w:p w:rsidR="009A007C" w:rsidRPr="00EF644F" w:rsidRDefault="009A007C" w:rsidP="009A007C">
            <w:pPr>
              <w:widowControl w:val="0"/>
              <w:autoSpaceDE w:val="0"/>
              <w:autoSpaceDN w:val="0"/>
              <w:jc w:val="center"/>
              <w:rPr>
                <w:rFonts w:eastAsia="Calibri"/>
                <w:lang w:eastAsia="en-US"/>
              </w:rPr>
            </w:pPr>
            <w:r>
              <w:rPr>
                <w:rFonts w:eastAsia="Calibri"/>
                <w:lang w:eastAsia="en-US"/>
              </w:rPr>
              <w:t>14685,0</w:t>
            </w:r>
          </w:p>
        </w:tc>
      </w:tr>
      <w:tr w:rsidR="009A007C" w:rsidRPr="007718D0" w:rsidTr="00D702BF">
        <w:tc>
          <w:tcPr>
            <w:tcW w:w="568" w:type="dxa"/>
            <w:hideMark/>
          </w:tcPr>
          <w:p w:rsidR="009A007C" w:rsidRPr="007718D0" w:rsidRDefault="009A007C" w:rsidP="009A007C">
            <w:pPr>
              <w:widowControl w:val="0"/>
              <w:autoSpaceDE w:val="0"/>
              <w:autoSpaceDN w:val="0"/>
              <w:jc w:val="center"/>
              <w:rPr>
                <w:rFonts w:eastAsia="Calibri"/>
                <w:lang w:eastAsia="en-US"/>
              </w:rPr>
            </w:pPr>
            <w:r w:rsidRPr="007718D0">
              <w:rPr>
                <w:rFonts w:eastAsia="Calibri"/>
                <w:lang w:eastAsia="en-US"/>
              </w:rPr>
              <w:t>2.</w:t>
            </w:r>
          </w:p>
        </w:tc>
        <w:tc>
          <w:tcPr>
            <w:tcW w:w="4252" w:type="dxa"/>
            <w:vAlign w:val="center"/>
          </w:tcPr>
          <w:p w:rsidR="009A007C" w:rsidRPr="009A007C" w:rsidRDefault="009A007C" w:rsidP="009A007C">
            <w:pPr>
              <w:pStyle w:val="ConsPlusCell"/>
              <w:jc w:val="both"/>
              <w:rPr>
                <w:rFonts w:ascii="Times New Roman" w:hAnsi="Times New Roman" w:cs="Times New Roman"/>
                <w:sz w:val="24"/>
                <w:szCs w:val="24"/>
              </w:rPr>
            </w:pPr>
            <w:r w:rsidRPr="009A007C">
              <w:rPr>
                <w:rFonts w:ascii="Times New Roman" w:hAnsi="Times New Roman" w:cs="Times New Roman"/>
                <w:sz w:val="24"/>
                <w:szCs w:val="24"/>
              </w:rPr>
              <w:t>Доля ежегодной замены ветхих муниципальных сетей теплоснабжения, водоснабжения и водоотведения  от общей протяженности ветхих  инженерных сетей теплоснабжения, водоснабжения и водоотведения,%</w:t>
            </w:r>
          </w:p>
          <w:p w:rsidR="009A007C" w:rsidRPr="009A007C" w:rsidRDefault="009A007C" w:rsidP="009A007C"/>
        </w:tc>
        <w:tc>
          <w:tcPr>
            <w:tcW w:w="1843"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5%</w:t>
            </w:r>
          </w:p>
        </w:tc>
        <w:tc>
          <w:tcPr>
            <w:tcW w:w="1701"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2025</w:t>
            </w:r>
          </w:p>
        </w:tc>
        <w:tc>
          <w:tcPr>
            <w:tcW w:w="4536" w:type="dxa"/>
          </w:tcPr>
          <w:p w:rsidR="009A007C" w:rsidRDefault="009A007C" w:rsidP="00D702BF">
            <w:pPr>
              <w:widowControl w:val="0"/>
              <w:autoSpaceDE w:val="0"/>
              <w:autoSpaceDN w:val="0"/>
              <w:jc w:val="both"/>
              <w:rPr>
                <w:rFonts w:eastAsia="Calibri"/>
                <w:lang w:eastAsia="en-US"/>
              </w:rPr>
            </w:pPr>
            <w:r>
              <w:rPr>
                <w:rFonts w:eastAsia="Calibri"/>
                <w:lang w:eastAsia="en-US"/>
              </w:rPr>
              <w:t>Мероприятие 1.1</w:t>
            </w:r>
            <w:r w:rsidRPr="007718D0">
              <w:rPr>
                <w:rFonts w:eastAsia="Calibri"/>
                <w:lang w:eastAsia="en-US"/>
              </w:rPr>
              <w:t xml:space="preserve"> </w:t>
            </w:r>
            <w:r>
              <w:rPr>
                <w:rFonts w:eastAsia="Calibri"/>
                <w:lang w:eastAsia="en-US"/>
              </w:rPr>
              <w:t>«Подготовка систем коммунальной инфраструктуры к осенне-зимнему периоду»</w:t>
            </w:r>
          </w:p>
          <w:p w:rsidR="009A007C" w:rsidRDefault="002C38AC" w:rsidP="00D702BF">
            <w:pPr>
              <w:widowControl w:val="0"/>
              <w:autoSpaceDE w:val="0"/>
              <w:autoSpaceDN w:val="0"/>
              <w:jc w:val="both"/>
              <w:rPr>
                <w:rFonts w:eastAsia="Calibri"/>
                <w:lang w:eastAsia="en-US"/>
              </w:rPr>
            </w:pPr>
            <w:r>
              <w:rPr>
                <w:rFonts w:eastAsia="Calibri"/>
                <w:lang w:eastAsia="en-US"/>
              </w:rPr>
              <w:t>Мероприятие 1.3</w:t>
            </w:r>
            <w:r w:rsidR="009A007C" w:rsidRPr="007718D0">
              <w:rPr>
                <w:rFonts w:eastAsia="Calibri"/>
                <w:lang w:eastAsia="en-US"/>
              </w:rPr>
              <w:t xml:space="preserve"> </w:t>
            </w:r>
            <w:r w:rsidR="009A007C">
              <w:rPr>
                <w:rFonts w:eastAsia="Calibri"/>
                <w:lang w:eastAsia="en-US"/>
              </w:rPr>
              <w:t>«Предоставление субсидий на реализацию полномочий в сфере жилищно-коммунального комплекса»</w:t>
            </w:r>
          </w:p>
          <w:p w:rsidR="009A007C" w:rsidRPr="007718D0" w:rsidRDefault="009A007C" w:rsidP="00D702BF">
            <w:pPr>
              <w:widowControl w:val="0"/>
              <w:autoSpaceDE w:val="0"/>
              <w:autoSpaceDN w:val="0"/>
              <w:jc w:val="both"/>
              <w:rPr>
                <w:rFonts w:eastAsia="Calibri"/>
                <w:lang w:eastAsia="en-US"/>
              </w:rPr>
            </w:pPr>
            <w:r>
              <w:rPr>
                <w:rFonts w:eastAsia="Calibri"/>
                <w:lang w:eastAsia="en-US"/>
              </w:rPr>
              <w:t xml:space="preserve"> Подпрограмма 1</w:t>
            </w:r>
            <w:r w:rsidRPr="007718D0">
              <w:rPr>
                <w:rFonts w:eastAsia="Calibri"/>
                <w:lang w:eastAsia="en-US"/>
              </w:rPr>
              <w:t xml:space="preserve"> «</w:t>
            </w:r>
            <w:r>
              <w:rPr>
                <w:rFonts w:eastAsia="Calibri"/>
                <w:lang w:eastAsia="en-US"/>
              </w:rPr>
              <w:t>Создание условий для обеспечения качественными коммунальными услугами</w:t>
            </w:r>
            <w:r w:rsidRPr="007718D0">
              <w:rPr>
                <w:rFonts w:eastAsia="Calibri"/>
                <w:lang w:eastAsia="en-US"/>
              </w:rPr>
              <w:t>»</w:t>
            </w:r>
          </w:p>
        </w:tc>
        <w:tc>
          <w:tcPr>
            <w:tcW w:w="2268" w:type="dxa"/>
          </w:tcPr>
          <w:p w:rsidR="009A007C" w:rsidRDefault="009A007C" w:rsidP="009A007C">
            <w:pPr>
              <w:widowControl w:val="0"/>
              <w:autoSpaceDE w:val="0"/>
              <w:autoSpaceDN w:val="0"/>
              <w:jc w:val="center"/>
              <w:rPr>
                <w:rFonts w:eastAsia="Calibri"/>
                <w:lang w:eastAsia="en-US"/>
              </w:rPr>
            </w:pPr>
            <w:r>
              <w:rPr>
                <w:rFonts w:eastAsia="Calibri"/>
                <w:lang w:eastAsia="en-US"/>
              </w:rPr>
              <w:t>6009,0</w:t>
            </w:r>
          </w:p>
          <w:p w:rsidR="009A007C" w:rsidRDefault="009A007C" w:rsidP="009A007C">
            <w:pPr>
              <w:widowControl w:val="0"/>
              <w:autoSpaceDE w:val="0"/>
              <w:autoSpaceDN w:val="0"/>
              <w:jc w:val="center"/>
              <w:rPr>
                <w:rFonts w:eastAsia="Calibri"/>
                <w:lang w:eastAsia="en-US"/>
              </w:rPr>
            </w:pPr>
          </w:p>
          <w:p w:rsidR="009A007C" w:rsidRDefault="009A007C" w:rsidP="009A007C">
            <w:pPr>
              <w:widowControl w:val="0"/>
              <w:autoSpaceDE w:val="0"/>
              <w:autoSpaceDN w:val="0"/>
              <w:jc w:val="center"/>
              <w:rPr>
                <w:rFonts w:eastAsia="Calibri"/>
                <w:lang w:eastAsia="en-US"/>
              </w:rPr>
            </w:pPr>
          </w:p>
          <w:p w:rsidR="009A007C" w:rsidRDefault="009A007C" w:rsidP="009A007C">
            <w:pPr>
              <w:widowControl w:val="0"/>
              <w:autoSpaceDE w:val="0"/>
              <w:autoSpaceDN w:val="0"/>
              <w:jc w:val="center"/>
              <w:rPr>
                <w:rFonts w:eastAsia="Calibri"/>
                <w:lang w:eastAsia="en-US"/>
              </w:rPr>
            </w:pPr>
          </w:p>
          <w:p w:rsidR="009A007C" w:rsidRPr="007718D0" w:rsidRDefault="002C38AC" w:rsidP="009A007C">
            <w:pPr>
              <w:widowControl w:val="0"/>
              <w:autoSpaceDE w:val="0"/>
              <w:autoSpaceDN w:val="0"/>
              <w:jc w:val="center"/>
              <w:rPr>
                <w:rFonts w:eastAsia="Calibri"/>
                <w:lang w:eastAsia="en-US"/>
              </w:rPr>
            </w:pPr>
            <w:r>
              <w:rPr>
                <w:rFonts w:eastAsia="Calibri"/>
                <w:lang w:eastAsia="en-US"/>
              </w:rPr>
              <w:t>126912,0</w:t>
            </w:r>
          </w:p>
        </w:tc>
      </w:tr>
    </w:tbl>
    <w:p w:rsidR="005D1D5E" w:rsidRPr="00F1484D" w:rsidRDefault="005D1D5E" w:rsidP="005F2F90">
      <w:pPr>
        <w:widowControl w:val="0"/>
        <w:autoSpaceDE w:val="0"/>
        <w:autoSpaceDN w:val="0"/>
        <w:ind w:firstLine="709"/>
        <w:jc w:val="both"/>
        <w:rPr>
          <w:sz w:val="28"/>
          <w:szCs w:val="28"/>
        </w:rPr>
      </w:pPr>
    </w:p>
    <w:sectPr w:rsidR="005D1D5E" w:rsidRPr="00F1484D" w:rsidSect="00D702B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4D7" w:rsidRDefault="004564D7" w:rsidP="00580C4C">
      <w:r>
        <w:separator/>
      </w:r>
    </w:p>
  </w:endnote>
  <w:endnote w:type="continuationSeparator" w:id="0">
    <w:p w:rsidR="004564D7" w:rsidRDefault="004564D7"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4D7" w:rsidRDefault="004564D7" w:rsidP="00580C4C">
      <w:r>
        <w:separator/>
      </w:r>
    </w:p>
  </w:footnote>
  <w:footnote w:type="continuationSeparator" w:id="0">
    <w:p w:rsidR="004564D7" w:rsidRDefault="004564D7"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0886"/>
    <w:rsid w:val="00042CB7"/>
    <w:rsid w:val="00044DF7"/>
    <w:rsid w:val="00050994"/>
    <w:rsid w:val="00055529"/>
    <w:rsid w:val="00056FB3"/>
    <w:rsid w:val="00060C89"/>
    <w:rsid w:val="00074B2C"/>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304CA"/>
    <w:rsid w:val="00132D7F"/>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3731"/>
    <w:rsid w:val="001E477B"/>
    <w:rsid w:val="001F1328"/>
    <w:rsid w:val="001F20AD"/>
    <w:rsid w:val="001F28DD"/>
    <w:rsid w:val="001F4021"/>
    <w:rsid w:val="001F6063"/>
    <w:rsid w:val="0020067E"/>
    <w:rsid w:val="002022B5"/>
    <w:rsid w:val="00203B09"/>
    <w:rsid w:val="0020596B"/>
    <w:rsid w:val="0021376A"/>
    <w:rsid w:val="002149DD"/>
    <w:rsid w:val="002203A4"/>
    <w:rsid w:val="00221F85"/>
    <w:rsid w:val="0022433A"/>
    <w:rsid w:val="00226637"/>
    <w:rsid w:val="00226B7F"/>
    <w:rsid w:val="002326D7"/>
    <w:rsid w:val="00232FFE"/>
    <w:rsid w:val="0023342A"/>
    <w:rsid w:val="002405F1"/>
    <w:rsid w:val="00242E1F"/>
    <w:rsid w:val="00245D17"/>
    <w:rsid w:val="0024756A"/>
    <w:rsid w:val="00247B15"/>
    <w:rsid w:val="00261C8C"/>
    <w:rsid w:val="0026216E"/>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093"/>
    <w:rsid w:val="002A0CA5"/>
    <w:rsid w:val="002A472A"/>
    <w:rsid w:val="002A6E01"/>
    <w:rsid w:val="002A6FFA"/>
    <w:rsid w:val="002A79EB"/>
    <w:rsid w:val="002B6AA0"/>
    <w:rsid w:val="002C1ABF"/>
    <w:rsid w:val="002C295F"/>
    <w:rsid w:val="002C3067"/>
    <w:rsid w:val="002C38AC"/>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6FF"/>
    <w:rsid w:val="003127DF"/>
    <w:rsid w:val="00312C25"/>
    <w:rsid w:val="00313B74"/>
    <w:rsid w:val="00314A1D"/>
    <w:rsid w:val="00317677"/>
    <w:rsid w:val="00321BA9"/>
    <w:rsid w:val="003312B2"/>
    <w:rsid w:val="00332813"/>
    <w:rsid w:val="003355C6"/>
    <w:rsid w:val="0033622C"/>
    <w:rsid w:val="00343355"/>
    <w:rsid w:val="003457B5"/>
    <w:rsid w:val="00345EF8"/>
    <w:rsid w:val="0035014D"/>
    <w:rsid w:val="00352260"/>
    <w:rsid w:val="00352E33"/>
    <w:rsid w:val="0036125D"/>
    <w:rsid w:val="00363A0E"/>
    <w:rsid w:val="00363E8B"/>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41E9"/>
    <w:rsid w:val="0040502C"/>
    <w:rsid w:val="004075F4"/>
    <w:rsid w:val="004138E6"/>
    <w:rsid w:val="004178F6"/>
    <w:rsid w:val="00426D26"/>
    <w:rsid w:val="0042781B"/>
    <w:rsid w:val="00430D02"/>
    <w:rsid w:val="0043676D"/>
    <w:rsid w:val="00436BF2"/>
    <w:rsid w:val="00437DC6"/>
    <w:rsid w:val="0044701D"/>
    <w:rsid w:val="004564D7"/>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168CE"/>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360"/>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001"/>
    <w:rsid w:val="006873B8"/>
    <w:rsid w:val="00687B19"/>
    <w:rsid w:val="00690413"/>
    <w:rsid w:val="00691452"/>
    <w:rsid w:val="00692678"/>
    <w:rsid w:val="00695FA9"/>
    <w:rsid w:val="0069642A"/>
    <w:rsid w:val="006A3D93"/>
    <w:rsid w:val="006A435B"/>
    <w:rsid w:val="006A7B99"/>
    <w:rsid w:val="006B03CD"/>
    <w:rsid w:val="006B4032"/>
    <w:rsid w:val="006B66C1"/>
    <w:rsid w:val="006D3A0B"/>
    <w:rsid w:val="006D422E"/>
    <w:rsid w:val="006E17F0"/>
    <w:rsid w:val="006E3215"/>
    <w:rsid w:val="006E3742"/>
    <w:rsid w:val="006E4E44"/>
    <w:rsid w:val="006E59DE"/>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54CD"/>
    <w:rsid w:val="007824B9"/>
    <w:rsid w:val="00791DC2"/>
    <w:rsid w:val="007A1820"/>
    <w:rsid w:val="007A7ED9"/>
    <w:rsid w:val="007B0AF2"/>
    <w:rsid w:val="007B1B5B"/>
    <w:rsid w:val="007B273A"/>
    <w:rsid w:val="007B31D7"/>
    <w:rsid w:val="007B5C26"/>
    <w:rsid w:val="007B6A21"/>
    <w:rsid w:val="007B7EF3"/>
    <w:rsid w:val="007C1C0B"/>
    <w:rsid w:val="007C5809"/>
    <w:rsid w:val="007C6D55"/>
    <w:rsid w:val="007D304E"/>
    <w:rsid w:val="007D4D03"/>
    <w:rsid w:val="007D6F24"/>
    <w:rsid w:val="007E30E9"/>
    <w:rsid w:val="007E44C2"/>
    <w:rsid w:val="007E60F4"/>
    <w:rsid w:val="007F2611"/>
    <w:rsid w:val="007F393E"/>
    <w:rsid w:val="007F46CF"/>
    <w:rsid w:val="007F659D"/>
    <w:rsid w:val="007F75C4"/>
    <w:rsid w:val="00803622"/>
    <w:rsid w:val="008163F6"/>
    <w:rsid w:val="00816E2E"/>
    <w:rsid w:val="00817D3F"/>
    <w:rsid w:val="0082305D"/>
    <w:rsid w:val="00827B07"/>
    <w:rsid w:val="0083345A"/>
    <w:rsid w:val="008344F2"/>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566A"/>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31CC"/>
    <w:rsid w:val="008F430F"/>
    <w:rsid w:val="008F53A9"/>
    <w:rsid w:val="00902CB1"/>
    <w:rsid w:val="00903904"/>
    <w:rsid w:val="0090766E"/>
    <w:rsid w:val="00924100"/>
    <w:rsid w:val="00924C79"/>
    <w:rsid w:val="00925F64"/>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A007C"/>
    <w:rsid w:val="009A0B14"/>
    <w:rsid w:val="009A1991"/>
    <w:rsid w:val="009A268A"/>
    <w:rsid w:val="009A4F53"/>
    <w:rsid w:val="009B3817"/>
    <w:rsid w:val="009B49D9"/>
    <w:rsid w:val="009C0C74"/>
    <w:rsid w:val="009C489A"/>
    <w:rsid w:val="009C48AC"/>
    <w:rsid w:val="009C5285"/>
    <w:rsid w:val="009D5B38"/>
    <w:rsid w:val="009D6C9D"/>
    <w:rsid w:val="009E15EF"/>
    <w:rsid w:val="009E2D0C"/>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12F0"/>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96CC4"/>
    <w:rsid w:val="00BA46EC"/>
    <w:rsid w:val="00BA5BC2"/>
    <w:rsid w:val="00BB0CCF"/>
    <w:rsid w:val="00BB2146"/>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A9"/>
    <w:rsid w:val="00C26831"/>
    <w:rsid w:val="00C26AC7"/>
    <w:rsid w:val="00C33733"/>
    <w:rsid w:val="00C33C3F"/>
    <w:rsid w:val="00C35A9A"/>
    <w:rsid w:val="00C35BCC"/>
    <w:rsid w:val="00C424BF"/>
    <w:rsid w:val="00C43C9A"/>
    <w:rsid w:val="00C50319"/>
    <w:rsid w:val="00C50B09"/>
    <w:rsid w:val="00C61616"/>
    <w:rsid w:val="00C617CF"/>
    <w:rsid w:val="00C642D8"/>
    <w:rsid w:val="00C7394B"/>
    <w:rsid w:val="00C80F0B"/>
    <w:rsid w:val="00C813AD"/>
    <w:rsid w:val="00C8333D"/>
    <w:rsid w:val="00C85E9C"/>
    <w:rsid w:val="00C8752F"/>
    <w:rsid w:val="00C908D7"/>
    <w:rsid w:val="00CA213B"/>
    <w:rsid w:val="00CA2E50"/>
    <w:rsid w:val="00CA2F3B"/>
    <w:rsid w:val="00CA5933"/>
    <w:rsid w:val="00CB137F"/>
    <w:rsid w:val="00CB1A2E"/>
    <w:rsid w:val="00CB4795"/>
    <w:rsid w:val="00CC17B7"/>
    <w:rsid w:val="00CC1EF4"/>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2BF"/>
    <w:rsid w:val="00D70E26"/>
    <w:rsid w:val="00D7363D"/>
    <w:rsid w:val="00D80D6E"/>
    <w:rsid w:val="00D81193"/>
    <w:rsid w:val="00D81C41"/>
    <w:rsid w:val="00D81E05"/>
    <w:rsid w:val="00D90E37"/>
    <w:rsid w:val="00D9467C"/>
    <w:rsid w:val="00D9512F"/>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B0C6A"/>
    <w:rsid w:val="00ED4A44"/>
    <w:rsid w:val="00ED50CE"/>
    <w:rsid w:val="00ED6903"/>
    <w:rsid w:val="00EE65D0"/>
    <w:rsid w:val="00EE7798"/>
    <w:rsid w:val="00EF292F"/>
    <w:rsid w:val="00EF539D"/>
    <w:rsid w:val="00F03201"/>
    <w:rsid w:val="00F041DE"/>
    <w:rsid w:val="00F174D8"/>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569B"/>
    <w:rsid w:val="00FA65D9"/>
    <w:rsid w:val="00FB16E9"/>
    <w:rsid w:val="00FB4E52"/>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486FB-50B8-4168-AD9E-7EA0BF5C3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535</Words>
  <Characters>3055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27</cp:revision>
  <cp:lastPrinted>2020-01-23T10:02:00Z</cp:lastPrinted>
  <dcterms:created xsi:type="dcterms:W3CDTF">2019-04-12T05:25:00Z</dcterms:created>
  <dcterms:modified xsi:type="dcterms:W3CDTF">2020-01-23T10:03:00Z</dcterms:modified>
</cp:coreProperties>
</file>